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3C" w:rsidRPr="00702A30" w:rsidRDefault="005A320B" w:rsidP="0033356E">
      <w:pPr>
        <w:jc w:val="center"/>
        <w:rPr>
          <w:rFonts w:ascii="HG明朝B" w:eastAsia="HG明朝B" w:hint="eastAsia"/>
          <w:sz w:val="36"/>
          <w:szCs w:val="24"/>
        </w:rPr>
      </w:pPr>
      <w:r w:rsidRPr="00702A30">
        <w:rPr>
          <w:rFonts w:ascii="HG明朝B" w:eastAsia="HG明朝B" w:hint="eastAsia"/>
          <w:sz w:val="36"/>
          <w:szCs w:val="24"/>
        </w:rPr>
        <w:t>申請者の住居</w:t>
      </w:r>
      <w:r w:rsidR="00702A30">
        <w:rPr>
          <w:rFonts w:ascii="HG明朝B" w:eastAsia="HG明朝B" w:hint="eastAsia"/>
          <w:sz w:val="36"/>
          <w:szCs w:val="24"/>
        </w:rPr>
        <w:t>等</w:t>
      </w:r>
      <w:r w:rsidRPr="00702A30">
        <w:rPr>
          <w:rFonts w:ascii="HG明朝B" w:eastAsia="HG明朝B" w:hint="eastAsia"/>
          <w:sz w:val="36"/>
          <w:szCs w:val="24"/>
        </w:rPr>
        <w:t>に関する申告書</w:t>
      </w:r>
    </w:p>
    <w:p w:rsidR="005A320B" w:rsidRDefault="005A320B">
      <w:pPr>
        <w:rPr>
          <w:sz w:val="24"/>
          <w:szCs w:val="24"/>
        </w:rPr>
      </w:pPr>
    </w:p>
    <w:p w:rsidR="0033356E" w:rsidRPr="0033356E" w:rsidRDefault="0033356E">
      <w:pPr>
        <w:rPr>
          <w:rFonts w:hint="eastAsia"/>
          <w:sz w:val="24"/>
          <w:szCs w:val="24"/>
        </w:rPr>
      </w:pPr>
    </w:p>
    <w:p w:rsidR="005A320B" w:rsidRPr="0033356E" w:rsidRDefault="005A320B" w:rsidP="0033356E">
      <w:pPr>
        <w:jc w:val="right"/>
        <w:rPr>
          <w:sz w:val="24"/>
          <w:szCs w:val="24"/>
        </w:rPr>
      </w:pPr>
      <w:r w:rsidRPr="0033356E">
        <w:rPr>
          <w:rFonts w:hint="eastAsia"/>
          <w:sz w:val="24"/>
          <w:szCs w:val="24"/>
        </w:rPr>
        <w:t>年　　月　　日</w:t>
      </w:r>
    </w:p>
    <w:p w:rsidR="0033356E" w:rsidRPr="0033356E" w:rsidRDefault="0033356E">
      <w:pPr>
        <w:rPr>
          <w:rFonts w:hint="eastAsia"/>
          <w:sz w:val="24"/>
          <w:szCs w:val="24"/>
        </w:rPr>
      </w:pPr>
    </w:p>
    <w:p w:rsidR="005A320B" w:rsidRPr="0033356E" w:rsidRDefault="005A320B" w:rsidP="0033356E">
      <w:pPr>
        <w:ind w:firstLineChars="100" w:firstLine="240"/>
        <w:rPr>
          <w:sz w:val="24"/>
          <w:szCs w:val="24"/>
        </w:rPr>
      </w:pPr>
      <w:r w:rsidRPr="0033356E">
        <w:rPr>
          <w:rFonts w:hint="eastAsia"/>
          <w:sz w:val="24"/>
          <w:szCs w:val="24"/>
        </w:rPr>
        <w:t>柳川市長</w:t>
      </w:r>
      <w:r w:rsidR="00702A30">
        <w:rPr>
          <w:rFonts w:hint="eastAsia"/>
          <w:sz w:val="24"/>
          <w:szCs w:val="24"/>
        </w:rPr>
        <w:t xml:space="preserve">　殿</w:t>
      </w:r>
    </w:p>
    <w:p w:rsidR="005A320B" w:rsidRPr="0033356E" w:rsidRDefault="005A320B">
      <w:pPr>
        <w:rPr>
          <w:sz w:val="24"/>
          <w:szCs w:val="24"/>
        </w:rPr>
      </w:pPr>
      <w:bookmarkStart w:id="0" w:name="_GoBack"/>
      <w:bookmarkEnd w:id="0"/>
    </w:p>
    <w:p w:rsidR="005A320B" w:rsidRPr="0033356E" w:rsidRDefault="005A320B" w:rsidP="0033356E">
      <w:pPr>
        <w:spacing w:line="360" w:lineRule="auto"/>
        <w:ind w:left="4200" w:firstLine="840"/>
        <w:rPr>
          <w:sz w:val="24"/>
          <w:szCs w:val="24"/>
        </w:rPr>
      </w:pPr>
      <w:r w:rsidRPr="0033356E">
        <w:rPr>
          <w:rFonts w:hint="eastAsia"/>
          <w:sz w:val="24"/>
          <w:szCs w:val="24"/>
        </w:rPr>
        <w:t>申請者（浄化槽設置者）</w:t>
      </w:r>
    </w:p>
    <w:p w:rsidR="005A320B" w:rsidRPr="0033356E" w:rsidRDefault="005A320B" w:rsidP="0033356E">
      <w:pPr>
        <w:spacing w:line="360" w:lineRule="auto"/>
        <w:ind w:left="4200" w:firstLine="840"/>
        <w:rPr>
          <w:sz w:val="24"/>
          <w:szCs w:val="24"/>
        </w:rPr>
      </w:pPr>
      <w:r w:rsidRPr="0033356E">
        <w:rPr>
          <w:rFonts w:hint="eastAsia"/>
          <w:sz w:val="24"/>
          <w:szCs w:val="24"/>
        </w:rPr>
        <w:t>住</w:t>
      </w:r>
      <w:r w:rsidR="0033356E">
        <w:rPr>
          <w:rFonts w:hint="eastAsia"/>
          <w:sz w:val="24"/>
          <w:szCs w:val="24"/>
        </w:rPr>
        <w:t xml:space="preserve">　</w:t>
      </w:r>
      <w:r w:rsidRPr="0033356E">
        <w:rPr>
          <w:rFonts w:hint="eastAsia"/>
          <w:sz w:val="24"/>
          <w:szCs w:val="24"/>
        </w:rPr>
        <w:t>所</w:t>
      </w:r>
    </w:p>
    <w:p w:rsidR="005A320B" w:rsidRPr="0033356E" w:rsidRDefault="005A320B" w:rsidP="0033356E">
      <w:pPr>
        <w:spacing w:line="360" w:lineRule="auto"/>
        <w:ind w:left="4200" w:firstLine="840"/>
        <w:rPr>
          <w:sz w:val="24"/>
          <w:szCs w:val="24"/>
        </w:rPr>
      </w:pPr>
      <w:r w:rsidRPr="0033356E">
        <w:rPr>
          <w:rFonts w:hint="eastAsia"/>
          <w:sz w:val="24"/>
          <w:szCs w:val="24"/>
        </w:rPr>
        <w:t>氏</w:t>
      </w:r>
      <w:r w:rsidR="0033356E">
        <w:rPr>
          <w:rFonts w:hint="eastAsia"/>
          <w:sz w:val="24"/>
          <w:szCs w:val="24"/>
        </w:rPr>
        <w:t xml:space="preserve">　</w:t>
      </w:r>
      <w:r w:rsidRPr="0033356E">
        <w:rPr>
          <w:rFonts w:hint="eastAsia"/>
          <w:sz w:val="24"/>
          <w:szCs w:val="24"/>
        </w:rPr>
        <w:t>名</w:t>
      </w:r>
      <w:r w:rsidR="003174E4">
        <w:rPr>
          <w:rFonts w:hint="eastAsia"/>
          <w:sz w:val="24"/>
          <w:szCs w:val="24"/>
        </w:rPr>
        <w:t xml:space="preserve">　</w:t>
      </w:r>
      <w:r w:rsidRPr="0033356E">
        <w:rPr>
          <w:rFonts w:hint="eastAsia"/>
          <w:sz w:val="24"/>
          <w:szCs w:val="24"/>
        </w:rPr>
        <w:t xml:space="preserve">　</w:t>
      </w:r>
      <w:r w:rsidR="00AB3711">
        <w:rPr>
          <w:rFonts w:hint="eastAsia"/>
          <w:sz w:val="24"/>
          <w:szCs w:val="24"/>
        </w:rPr>
        <w:t xml:space="preserve">　　</w:t>
      </w:r>
      <w:r w:rsidR="00AB3711" w:rsidRPr="00AB3711">
        <w:rPr>
          <w:rFonts w:hint="eastAsia"/>
          <w:color w:val="A6A6A6" w:themeColor="background1" w:themeShade="A6"/>
          <w:sz w:val="24"/>
          <w:szCs w:val="24"/>
        </w:rPr>
        <w:t>（　自</w:t>
      </w:r>
      <w:r w:rsidR="00AB3711" w:rsidRPr="00AB3711">
        <w:rPr>
          <w:rFonts w:hint="eastAsia"/>
          <w:color w:val="A6A6A6" w:themeColor="background1" w:themeShade="A6"/>
          <w:sz w:val="24"/>
          <w:szCs w:val="24"/>
        </w:rPr>
        <w:t xml:space="preserve"> </w:t>
      </w:r>
      <w:r w:rsidR="00AB3711" w:rsidRPr="00AB3711">
        <w:rPr>
          <w:rFonts w:hint="eastAsia"/>
          <w:color w:val="A6A6A6" w:themeColor="background1" w:themeShade="A6"/>
          <w:sz w:val="24"/>
          <w:szCs w:val="24"/>
        </w:rPr>
        <w:t xml:space="preserve">　署　）</w:t>
      </w:r>
      <w:r w:rsidR="00AB3711">
        <w:rPr>
          <w:rFonts w:hint="eastAsia"/>
          <w:sz w:val="24"/>
          <w:szCs w:val="24"/>
        </w:rPr>
        <w:t xml:space="preserve">　　</w:t>
      </w:r>
      <w:r w:rsidRPr="0033356E">
        <w:rPr>
          <w:rFonts w:hint="eastAsia"/>
          <w:sz w:val="24"/>
          <w:szCs w:val="24"/>
        </w:rPr>
        <w:t xml:space="preserve">　印</w:t>
      </w:r>
    </w:p>
    <w:p w:rsidR="005A320B" w:rsidRPr="0033356E" w:rsidRDefault="005A320B" w:rsidP="0033356E">
      <w:pPr>
        <w:spacing w:line="360" w:lineRule="auto"/>
        <w:ind w:left="4200" w:firstLine="840"/>
        <w:rPr>
          <w:sz w:val="24"/>
          <w:szCs w:val="24"/>
        </w:rPr>
      </w:pPr>
      <w:r w:rsidRPr="0033356E">
        <w:rPr>
          <w:rFonts w:hint="eastAsia"/>
          <w:sz w:val="24"/>
          <w:szCs w:val="24"/>
        </w:rPr>
        <w:t>電話番号</w:t>
      </w:r>
    </w:p>
    <w:p w:rsidR="005A320B" w:rsidRPr="0033356E" w:rsidRDefault="005A320B">
      <w:pPr>
        <w:rPr>
          <w:rFonts w:hint="eastAsia"/>
          <w:sz w:val="24"/>
          <w:szCs w:val="24"/>
        </w:rPr>
      </w:pPr>
    </w:p>
    <w:p w:rsidR="005A320B" w:rsidRPr="0033356E" w:rsidRDefault="00F12595" w:rsidP="00F12595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浄化槽設置に伴う事前協議</w:t>
      </w:r>
      <w:r w:rsidR="005A320B" w:rsidRPr="0033356E">
        <w:rPr>
          <w:rFonts w:hint="eastAsia"/>
          <w:sz w:val="24"/>
          <w:szCs w:val="24"/>
        </w:rPr>
        <w:t>書を提出するにあたり、現在の住居</w:t>
      </w:r>
      <w:r w:rsidR="00D908D5">
        <w:rPr>
          <w:rFonts w:hint="eastAsia"/>
          <w:sz w:val="24"/>
          <w:szCs w:val="24"/>
        </w:rPr>
        <w:t>等</w:t>
      </w:r>
      <w:r w:rsidR="005A320B" w:rsidRPr="0033356E">
        <w:rPr>
          <w:rFonts w:hint="eastAsia"/>
          <w:sz w:val="24"/>
          <w:szCs w:val="24"/>
        </w:rPr>
        <w:t>について下記のとおり申告します。</w:t>
      </w:r>
    </w:p>
    <w:p w:rsidR="005A320B" w:rsidRPr="0033356E" w:rsidRDefault="005A320B">
      <w:pPr>
        <w:rPr>
          <w:sz w:val="24"/>
          <w:szCs w:val="24"/>
        </w:rPr>
      </w:pPr>
    </w:p>
    <w:p w:rsidR="00D908D5" w:rsidRDefault="00D908D5" w:rsidP="00D908D5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D908D5" w:rsidRDefault="00D908D5" w:rsidP="00D908D5">
      <w:pPr>
        <w:rPr>
          <w:rFonts w:hint="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244"/>
      </w:tblGrid>
      <w:tr w:rsidR="008B5517" w:rsidRPr="0033356E" w:rsidTr="00702A30">
        <w:trPr>
          <w:trHeight w:val="1664"/>
          <w:jc w:val="center"/>
        </w:trPr>
        <w:tc>
          <w:tcPr>
            <w:tcW w:w="3823" w:type="dxa"/>
            <w:vAlign w:val="center"/>
          </w:tcPr>
          <w:p w:rsidR="008B5517" w:rsidRPr="0033356E" w:rsidRDefault="008B5517" w:rsidP="003174E4">
            <w:pPr>
              <w:rPr>
                <w:rFonts w:hint="eastAsia"/>
                <w:sz w:val="24"/>
                <w:szCs w:val="24"/>
              </w:rPr>
            </w:pPr>
            <w:r w:rsidRPr="0033356E">
              <w:rPr>
                <w:rFonts w:hint="eastAsia"/>
                <w:sz w:val="24"/>
                <w:szCs w:val="24"/>
              </w:rPr>
              <w:t>１．現在お住まいの建物の種類</w:t>
            </w:r>
          </w:p>
        </w:tc>
        <w:tc>
          <w:tcPr>
            <w:tcW w:w="5244" w:type="dxa"/>
            <w:vAlign w:val="center"/>
          </w:tcPr>
          <w:p w:rsidR="008B5517" w:rsidRPr="0033356E" w:rsidRDefault="008B5517" w:rsidP="003174E4">
            <w:pPr>
              <w:rPr>
                <w:sz w:val="24"/>
                <w:szCs w:val="24"/>
              </w:rPr>
            </w:pPr>
            <w:r w:rsidRPr="0033356E">
              <w:rPr>
                <w:rFonts w:hint="eastAsia"/>
                <w:sz w:val="24"/>
                <w:szCs w:val="24"/>
              </w:rPr>
              <w:t>□　一般住宅</w:t>
            </w:r>
          </w:p>
          <w:p w:rsidR="008B5517" w:rsidRPr="0033356E" w:rsidRDefault="008B5517" w:rsidP="003174E4">
            <w:pPr>
              <w:rPr>
                <w:sz w:val="24"/>
                <w:szCs w:val="24"/>
              </w:rPr>
            </w:pPr>
            <w:r w:rsidRPr="0033356E">
              <w:rPr>
                <w:rFonts w:hint="eastAsia"/>
                <w:sz w:val="24"/>
                <w:szCs w:val="24"/>
              </w:rPr>
              <w:t>□　戸建借家</w:t>
            </w:r>
          </w:p>
          <w:p w:rsidR="008B5517" w:rsidRPr="0033356E" w:rsidRDefault="008B5517" w:rsidP="003174E4">
            <w:pPr>
              <w:rPr>
                <w:rFonts w:hint="eastAsia"/>
                <w:sz w:val="24"/>
                <w:szCs w:val="24"/>
              </w:rPr>
            </w:pPr>
            <w:r w:rsidRPr="0033356E">
              <w:rPr>
                <w:rFonts w:hint="eastAsia"/>
                <w:sz w:val="24"/>
                <w:szCs w:val="24"/>
              </w:rPr>
              <w:t>□　賃貸アパート・賃貸マンション</w:t>
            </w:r>
          </w:p>
          <w:p w:rsidR="008B5517" w:rsidRPr="0033356E" w:rsidRDefault="00D908D5" w:rsidP="003174E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その他（　　　　　　　　　　</w:t>
            </w:r>
            <w:r w:rsidR="00702A3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）</w:t>
            </w:r>
          </w:p>
        </w:tc>
      </w:tr>
      <w:tr w:rsidR="008B5517" w:rsidRPr="0033356E" w:rsidTr="00702A30">
        <w:trPr>
          <w:trHeight w:val="1688"/>
          <w:jc w:val="center"/>
        </w:trPr>
        <w:tc>
          <w:tcPr>
            <w:tcW w:w="3823" w:type="dxa"/>
            <w:vAlign w:val="center"/>
          </w:tcPr>
          <w:p w:rsidR="008B5517" w:rsidRPr="0033356E" w:rsidRDefault="008B5517" w:rsidP="003174E4">
            <w:pPr>
              <w:rPr>
                <w:rFonts w:hint="eastAsia"/>
                <w:sz w:val="24"/>
                <w:szCs w:val="24"/>
              </w:rPr>
            </w:pPr>
            <w:r w:rsidRPr="0033356E">
              <w:rPr>
                <w:rFonts w:hint="eastAsia"/>
                <w:sz w:val="24"/>
                <w:szCs w:val="24"/>
              </w:rPr>
              <w:t>２．現在の</w:t>
            </w:r>
            <w:r w:rsidR="00702A30">
              <w:rPr>
                <w:rFonts w:hint="eastAsia"/>
                <w:sz w:val="24"/>
                <w:szCs w:val="24"/>
              </w:rPr>
              <w:t>し尿</w:t>
            </w:r>
            <w:r w:rsidR="003174E4">
              <w:rPr>
                <w:rFonts w:hint="eastAsia"/>
                <w:sz w:val="24"/>
                <w:szCs w:val="24"/>
              </w:rPr>
              <w:t>処理</w:t>
            </w:r>
            <w:r w:rsidRPr="0033356E">
              <w:rPr>
                <w:rFonts w:hint="eastAsia"/>
                <w:sz w:val="24"/>
                <w:szCs w:val="24"/>
              </w:rPr>
              <w:t>設備</w:t>
            </w:r>
          </w:p>
        </w:tc>
        <w:tc>
          <w:tcPr>
            <w:tcW w:w="5244" w:type="dxa"/>
            <w:vAlign w:val="center"/>
          </w:tcPr>
          <w:p w:rsidR="008B5517" w:rsidRPr="0033356E" w:rsidRDefault="008B5517" w:rsidP="003174E4">
            <w:pPr>
              <w:rPr>
                <w:sz w:val="24"/>
                <w:szCs w:val="24"/>
              </w:rPr>
            </w:pPr>
            <w:r w:rsidRPr="0033356E">
              <w:rPr>
                <w:rFonts w:hint="eastAsia"/>
                <w:sz w:val="24"/>
                <w:szCs w:val="24"/>
              </w:rPr>
              <w:t>□　下水道</w:t>
            </w:r>
          </w:p>
          <w:p w:rsidR="008B5517" w:rsidRPr="0033356E" w:rsidRDefault="008B5517" w:rsidP="003174E4">
            <w:pPr>
              <w:rPr>
                <w:sz w:val="24"/>
                <w:szCs w:val="24"/>
              </w:rPr>
            </w:pPr>
            <w:r w:rsidRPr="0033356E">
              <w:rPr>
                <w:rFonts w:hint="eastAsia"/>
                <w:sz w:val="24"/>
                <w:szCs w:val="24"/>
              </w:rPr>
              <w:t>□　合併処理浄化槽</w:t>
            </w:r>
          </w:p>
          <w:p w:rsidR="008B5517" w:rsidRPr="0033356E" w:rsidRDefault="008B5517" w:rsidP="003174E4">
            <w:pPr>
              <w:rPr>
                <w:sz w:val="24"/>
                <w:szCs w:val="24"/>
              </w:rPr>
            </w:pPr>
            <w:r w:rsidRPr="0033356E">
              <w:rPr>
                <w:rFonts w:hint="eastAsia"/>
                <w:sz w:val="24"/>
                <w:szCs w:val="24"/>
              </w:rPr>
              <w:t>□　単独処理浄化槽</w:t>
            </w:r>
          </w:p>
          <w:p w:rsidR="008B5517" w:rsidRPr="0033356E" w:rsidRDefault="008B5517" w:rsidP="003174E4">
            <w:pPr>
              <w:rPr>
                <w:rFonts w:hint="eastAsia"/>
                <w:sz w:val="24"/>
                <w:szCs w:val="24"/>
              </w:rPr>
            </w:pPr>
            <w:r w:rsidRPr="0033356E">
              <w:rPr>
                <w:rFonts w:hint="eastAsia"/>
                <w:sz w:val="24"/>
                <w:szCs w:val="24"/>
              </w:rPr>
              <w:t>□　くみ取り便槽</w:t>
            </w:r>
          </w:p>
        </w:tc>
      </w:tr>
      <w:tr w:rsidR="008B5517" w:rsidRPr="0033356E" w:rsidTr="00702A30">
        <w:trPr>
          <w:trHeight w:val="706"/>
          <w:jc w:val="center"/>
        </w:trPr>
        <w:tc>
          <w:tcPr>
            <w:tcW w:w="3823" w:type="dxa"/>
            <w:vAlign w:val="center"/>
          </w:tcPr>
          <w:p w:rsidR="008B5517" w:rsidRPr="0033356E" w:rsidRDefault="00256A31" w:rsidP="003174E4">
            <w:pPr>
              <w:rPr>
                <w:rFonts w:hint="eastAsia"/>
                <w:sz w:val="24"/>
                <w:szCs w:val="24"/>
              </w:rPr>
            </w:pPr>
            <w:r w:rsidRPr="0033356E">
              <w:rPr>
                <w:rFonts w:hint="eastAsia"/>
                <w:sz w:val="24"/>
                <w:szCs w:val="24"/>
              </w:rPr>
              <w:t>３．現在の居住人員数</w:t>
            </w:r>
          </w:p>
        </w:tc>
        <w:tc>
          <w:tcPr>
            <w:tcW w:w="5244" w:type="dxa"/>
            <w:vAlign w:val="center"/>
          </w:tcPr>
          <w:p w:rsidR="008B5517" w:rsidRPr="0033356E" w:rsidRDefault="003174E4" w:rsidP="003174E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835B4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56A31" w:rsidRPr="0033356E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8B5517" w:rsidRPr="0033356E" w:rsidTr="00702A30">
        <w:trPr>
          <w:trHeight w:val="830"/>
          <w:jc w:val="center"/>
        </w:trPr>
        <w:tc>
          <w:tcPr>
            <w:tcW w:w="3823" w:type="dxa"/>
            <w:vAlign w:val="center"/>
          </w:tcPr>
          <w:p w:rsidR="00702A30" w:rsidRDefault="00256A31" w:rsidP="00702A30">
            <w:pPr>
              <w:ind w:left="480" w:hangingChars="200" w:hanging="480"/>
              <w:rPr>
                <w:sz w:val="24"/>
                <w:szCs w:val="24"/>
              </w:rPr>
            </w:pPr>
            <w:r w:rsidRPr="0033356E">
              <w:rPr>
                <w:rFonts w:hint="eastAsia"/>
                <w:sz w:val="24"/>
                <w:szCs w:val="24"/>
              </w:rPr>
              <w:t>４．現在の居住人員</w:t>
            </w:r>
            <w:r w:rsidR="00702A30">
              <w:rPr>
                <w:rFonts w:hint="eastAsia"/>
                <w:sz w:val="24"/>
                <w:szCs w:val="24"/>
              </w:rPr>
              <w:t>数</w:t>
            </w:r>
            <w:r w:rsidR="0033356E" w:rsidRPr="0033356E">
              <w:rPr>
                <w:rFonts w:hint="eastAsia"/>
                <w:sz w:val="24"/>
                <w:szCs w:val="24"/>
              </w:rPr>
              <w:t>のう</w:t>
            </w:r>
            <w:r w:rsidR="00702A30">
              <w:rPr>
                <w:rFonts w:hint="eastAsia"/>
                <w:sz w:val="24"/>
                <w:szCs w:val="24"/>
              </w:rPr>
              <w:t>ち</w:t>
            </w:r>
          </w:p>
          <w:p w:rsidR="008B5517" w:rsidRPr="0033356E" w:rsidRDefault="0033356E" w:rsidP="00702A30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33356E">
              <w:rPr>
                <w:rFonts w:hint="eastAsia"/>
                <w:sz w:val="24"/>
                <w:szCs w:val="24"/>
              </w:rPr>
              <w:t>設置場所へ転出する人員</w:t>
            </w:r>
            <w:r w:rsidR="00702A30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5244" w:type="dxa"/>
            <w:vAlign w:val="center"/>
          </w:tcPr>
          <w:p w:rsidR="008B5517" w:rsidRPr="0033356E" w:rsidRDefault="003174E4" w:rsidP="003174E4">
            <w:pPr>
              <w:wordWrap w:val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835B4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3356E" w:rsidRPr="0033356E"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:rsidR="00D908D5" w:rsidRDefault="00D908D5" w:rsidP="000E13C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（注）署名は自署すること</w:t>
      </w:r>
      <w:r w:rsidR="000E13C7">
        <w:rPr>
          <w:rFonts w:hint="eastAsia"/>
          <w:sz w:val="24"/>
          <w:szCs w:val="24"/>
        </w:rPr>
        <w:t>。</w:t>
      </w:r>
    </w:p>
    <w:p w:rsidR="005A320B" w:rsidRDefault="003174E4" w:rsidP="000E13C7">
      <w:pPr>
        <w:spacing w:line="276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該当する</w:t>
      </w:r>
      <w:r w:rsidR="00D908D5">
        <w:rPr>
          <w:rFonts w:hint="eastAsia"/>
          <w:sz w:val="24"/>
          <w:szCs w:val="24"/>
        </w:rPr>
        <w:t>□にチェックを記入すること</w:t>
      </w:r>
      <w:r w:rsidR="000E13C7">
        <w:rPr>
          <w:rFonts w:hint="eastAsia"/>
          <w:sz w:val="24"/>
          <w:szCs w:val="24"/>
        </w:rPr>
        <w:t>。</w:t>
      </w:r>
    </w:p>
    <w:p w:rsidR="000E13C7" w:rsidRPr="0033356E" w:rsidRDefault="000E13C7" w:rsidP="000E13C7">
      <w:pPr>
        <w:spacing w:line="276" w:lineRule="auto"/>
        <w:ind w:firstLineChars="300" w:firstLine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設置者が</w:t>
      </w:r>
      <w:r>
        <w:rPr>
          <w:rFonts w:hint="eastAsia"/>
          <w:sz w:val="24"/>
          <w:szCs w:val="24"/>
        </w:rPr>
        <w:t>補助金交付申請を行わない</w:t>
      </w:r>
      <w:r>
        <w:rPr>
          <w:rFonts w:hint="eastAsia"/>
          <w:sz w:val="24"/>
          <w:szCs w:val="24"/>
        </w:rPr>
        <w:t>場合又は設置者が</w:t>
      </w:r>
      <w:r>
        <w:rPr>
          <w:rFonts w:hint="eastAsia"/>
          <w:sz w:val="24"/>
          <w:szCs w:val="24"/>
        </w:rPr>
        <w:t>法人の</w:t>
      </w:r>
      <w:r>
        <w:rPr>
          <w:rFonts w:hint="eastAsia"/>
          <w:sz w:val="24"/>
          <w:szCs w:val="24"/>
        </w:rPr>
        <w:t>場合は不要です。</w:t>
      </w:r>
    </w:p>
    <w:sectPr w:rsidR="000E13C7" w:rsidRPr="0033356E" w:rsidSect="003174E4">
      <w:headerReference w:type="default" r:id="rId7"/>
      <w:pgSz w:w="11906" w:h="16838"/>
      <w:pgMar w:top="1440" w:right="1191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AA4" w:rsidRDefault="00FE2AA4" w:rsidP="000E13C7">
      <w:r>
        <w:separator/>
      </w:r>
    </w:p>
  </w:endnote>
  <w:endnote w:type="continuationSeparator" w:id="0">
    <w:p w:rsidR="00FE2AA4" w:rsidRDefault="00FE2AA4" w:rsidP="000E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AA4" w:rsidRDefault="00FE2AA4" w:rsidP="000E13C7">
      <w:r>
        <w:separator/>
      </w:r>
    </w:p>
  </w:footnote>
  <w:footnote w:type="continuationSeparator" w:id="0">
    <w:p w:rsidR="00FE2AA4" w:rsidRDefault="00FE2AA4" w:rsidP="000E1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3C7" w:rsidRPr="00F12595" w:rsidRDefault="00F12595" w:rsidP="00F12595">
    <w:pPr>
      <w:pStyle w:val="aa"/>
      <w:jc w:val="right"/>
      <w:rPr>
        <w:rFonts w:asciiTheme="majorEastAsia" w:eastAsiaTheme="majorEastAsia" w:hAnsiTheme="majorEastAsia"/>
        <w:sz w:val="28"/>
        <w:bdr w:val="single" w:sz="4" w:space="0" w:color="auto"/>
      </w:rPr>
    </w:pPr>
    <w:r w:rsidRPr="00F12595">
      <w:rPr>
        <w:rFonts w:asciiTheme="majorEastAsia" w:eastAsiaTheme="majorEastAsia" w:hAnsiTheme="majorEastAsia" w:hint="eastAsia"/>
        <w:sz w:val="28"/>
        <w:bdr w:val="single" w:sz="4" w:space="0" w:color="auto"/>
      </w:rPr>
      <w:t>市内居住者用</w:t>
    </w:r>
  </w:p>
  <w:p w:rsidR="000E13C7" w:rsidRDefault="000E13C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0B"/>
    <w:rsid w:val="000E13C7"/>
    <w:rsid w:val="00256A31"/>
    <w:rsid w:val="003174E4"/>
    <w:rsid w:val="0033356E"/>
    <w:rsid w:val="00362C3C"/>
    <w:rsid w:val="005A320B"/>
    <w:rsid w:val="00702A30"/>
    <w:rsid w:val="00835B42"/>
    <w:rsid w:val="008B5517"/>
    <w:rsid w:val="00AB3711"/>
    <w:rsid w:val="00BA4EE0"/>
    <w:rsid w:val="00D908D5"/>
    <w:rsid w:val="00F12595"/>
    <w:rsid w:val="00FE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45D2C8-09CD-4D00-B55E-721C570F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D908D5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908D5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908D5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908D5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5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5B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E13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E13C7"/>
  </w:style>
  <w:style w:type="paragraph" w:styleId="ac">
    <w:name w:val="footer"/>
    <w:basedOn w:val="a"/>
    <w:link w:val="ad"/>
    <w:uiPriority w:val="99"/>
    <w:unhideWhenUsed/>
    <w:rsid w:val="000E13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E1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86C30-F299-4B41-A6DB-3A2BB01D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cn00601</dc:creator>
  <cp:keywords/>
  <dc:description/>
  <cp:lastModifiedBy>cn00601</cp:lastModifiedBy>
  <cp:revision>2</cp:revision>
  <cp:lastPrinted>2019-04-04T04:13:00Z</cp:lastPrinted>
  <dcterms:created xsi:type="dcterms:W3CDTF">2019-04-04T00:52:00Z</dcterms:created>
  <dcterms:modified xsi:type="dcterms:W3CDTF">2019-04-04T04:14:00Z</dcterms:modified>
</cp:coreProperties>
</file>